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0" w:firstLine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MOKYKLOS PAVADINIMAS</w:t>
      </w:r>
    </w:p>
    <w:p w:rsidR="00000000" w:rsidDel="00000000" w:rsidP="00000000" w:rsidRDefault="00000000" w:rsidRPr="00000000" w14:paraId="00000002">
      <w:pPr>
        <w:spacing w:after="0" w:line="360" w:lineRule="auto"/>
        <w:ind w:left="0" w:firstLine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VISUOTINIO RINKIMO</w:t>
      </w:r>
    </w:p>
    <w:p w:rsidR="00000000" w:rsidDel="00000000" w:rsidP="00000000" w:rsidRDefault="00000000" w:rsidRPr="00000000" w14:paraId="00000003">
      <w:pPr>
        <w:spacing w:after="0" w:line="360" w:lineRule="auto"/>
        <w:ind w:left="0" w:firstLine="0"/>
        <w:jc w:val="center"/>
        <w:rPr>
          <w:b w:val="1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b w:val="1"/>
          <w:highlight w:val="white"/>
          <w:rtl w:val="0"/>
        </w:rPr>
        <w:t xml:space="preserve">PROTOKOLAS</w:t>
      </w:r>
    </w:p>
    <w:p w:rsidR="00000000" w:rsidDel="00000000" w:rsidP="00000000" w:rsidRDefault="00000000" w:rsidRPr="00000000" w14:paraId="00000004">
      <w:pPr>
        <w:spacing w:after="0" w:line="24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ind w:left="0" w:firstLine="0"/>
        <w:jc w:val="center"/>
        <w:rPr>
          <w:highlight w:val="yellow"/>
        </w:rPr>
      </w:pPr>
      <w:r w:rsidDel="00000000" w:rsidR="00000000" w:rsidRPr="00000000">
        <w:rPr>
          <w:rtl w:val="0"/>
        </w:rPr>
        <w:t xml:space="preserve">202</w:t>
      </w:r>
      <w:r w:rsidDel="00000000" w:rsidR="00000000" w:rsidRPr="00000000">
        <w:rPr>
          <w:highlight w:val="yellow"/>
          <w:rtl w:val="0"/>
        </w:rPr>
        <w:t xml:space="preserve">X-XX-XX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ind w:left="0" w:firstLine="0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Miestas</w:t>
      </w:r>
    </w:p>
    <w:p w:rsidR="00000000" w:rsidDel="00000000" w:rsidP="00000000" w:rsidRDefault="00000000" w:rsidRPr="00000000" w14:paraId="00000007">
      <w:pPr>
        <w:spacing w:after="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Visuotiniai </w:t>
      </w:r>
      <w:r w:rsidDel="00000000" w:rsidR="00000000" w:rsidRPr="00000000">
        <w:rPr>
          <w:highlight w:val="yellow"/>
          <w:rtl w:val="0"/>
        </w:rPr>
        <w:t xml:space="preserve">X</w:t>
      </w:r>
      <w:r w:rsidDel="00000000" w:rsidR="00000000" w:rsidRPr="00000000">
        <w:rPr>
          <w:highlight w:val="white"/>
          <w:rtl w:val="0"/>
        </w:rPr>
        <w:t xml:space="preserve"> mokyklos rinkimai. </w:t>
      </w:r>
    </w:p>
    <w:p w:rsidR="00000000" w:rsidDel="00000000" w:rsidP="00000000" w:rsidRDefault="00000000" w:rsidRPr="00000000" w14:paraId="00000009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0"/>
        </w:rPr>
        <w:t xml:space="preserve">ata ir laikas: 202</w:t>
      </w:r>
      <w:r w:rsidDel="00000000" w:rsidR="00000000" w:rsidRPr="00000000">
        <w:rPr>
          <w:highlight w:val="yellow"/>
          <w:rtl w:val="0"/>
        </w:rPr>
        <w:t xml:space="preserve">X-XX-XX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highlight w:val="yellow"/>
          <w:rtl w:val="0"/>
        </w:rPr>
        <w:t xml:space="preserve">XX.XX</w:t>
      </w:r>
      <w:r w:rsidDel="00000000" w:rsidR="00000000" w:rsidRPr="00000000">
        <w:rPr>
          <w:rtl w:val="0"/>
        </w:rPr>
        <w:t xml:space="preserve"> val.</w:t>
      </w:r>
    </w:p>
    <w:p w:rsidR="00000000" w:rsidDel="00000000" w:rsidP="00000000" w:rsidRDefault="00000000" w:rsidRPr="00000000" w14:paraId="0000000A">
      <w:pPr>
        <w:spacing w:after="0" w:lineRule="auto"/>
        <w:ind w:left="0" w:firstLine="0"/>
        <w:rPr>
          <w:highlight w:val="yellow"/>
        </w:rPr>
      </w:pPr>
      <w:r w:rsidDel="00000000" w:rsidR="00000000" w:rsidRPr="00000000">
        <w:rPr>
          <w:rtl w:val="0"/>
        </w:rPr>
        <w:t xml:space="preserve">Visuotinių rinkimų vieta: </w:t>
      </w:r>
      <w:r w:rsidDel="00000000" w:rsidR="00000000" w:rsidRPr="00000000">
        <w:rPr>
          <w:highlight w:val="yellow"/>
          <w:rtl w:val="0"/>
        </w:rPr>
        <w:t xml:space="preserve">X.</w:t>
      </w:r>
    </w:p>
    <w:p w:rsidR="00000000" w:rsidDel="00000000" w:rsidP="00000000" w:rsidRDefault="00000000" w:rsidRPr="00000000" w14:paraId="0000000B">
      <w:pPr>
        <w:spacing w:after="0" w:lineRule="auto"/>
        <w:ind w:left="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0" w:firstLine="0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Protokolo </w:t>
      </w:r>
      <w:r w:rsidDel="00000000" w:rsidR="00000000" w:rsidRPr="00000000">
        <w:rPr>
          <w:b w:val="1"/>
          <w:highlight w:val="white"/>
          <w:rtl w:val="0"/>
        </w:rPr>
        <w:t xml:space="preserve">autorius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highlight w:val="yellow"/>
          <w:rtl w:val="0"/>
        </w:rPr>
        <w:t xml:space="preserve">Vardaitis Pavardaitis.</w:t>
      </w:r>
    </w:p>
    <w:p w:rsidR="00000000" w:rsidDel="00000000" w:rsidP="00000000" w:rsidRDefault="00000000" w:rsidRPr="00000000" w14:paraId="0000000D">
      <w:pPr>
        <w:spacing w:after="0" w:lineRule="auto"/>
        <w:ind w:left="0" w:firstLine="0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Balsų skaičiavimo komisija – </w:t>
      </w:r>
      <w:r w:rsidDel="00000000" w:rsidR="00000000" w:rsidRPr="00000000">
        <w:rPr>
          <w:highlight w:val="yellow"/>
          <w:rtl w:val="0"/>
        </w:rPr>
        <w:t xml:space="preserve">Vardaitis Pavardaitis, Vardaitis Pavardaitis, Vardaitis Pavardaitis.</w:t>
      </w:r>
    </w:p>
    <w:p w:rsidR="00000000" w:rsidDel="00000000" w:rsidP="00000000" w:rsidRDefault="00000000" w:rsidRPr="00000000" w14:paraId="0000000E">
      <w:pPr>
        <w:spacing w:after="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Rinkimuose dalyvavo: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X</w:t>
      </w:r>
      <w:r w:rsidDel="00000000" w:rsidR="00000000" w:rsidRPr="00000000">
        <w:rPr>
          <w:rtl w:val="0"/>
        </w:rPr>
        <w:t xml:space="preserve"> skaičius žmonių.</w:t>
      </w:r>
    </w:p>
    <w:p w:rsidR="00000000" w:rsidDel="00000000" w:rsidP="00000000" w:rsidRDefault="00000000" w:rsidRPr="00000000" w14:paraId="0000000F">
      <w:pPr>
        <w:spacing w:after="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Darbotvarkė:</w:t>
      </w:r>
    </w:p>
    <w:tbl>
      <w:tblPr>
        <w:tblStyle w:val="Table1"/>
        <w:tblW w:w="81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5805"/>
        <w:tblGridChange w:id="0">
          <w:tblGrid>
            <w:gridCol w:w="2310"/>
            <w:gridCol w:w="58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Laikas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Klausimas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XX.XX-XX.XX</w:t>
            </w:r>
            <w:r w:rsidDel="00000000" w:rsidR="00000000" w:rsidRPr="00000000">
              <w:rPr>
                <w:rtl w:val="0"/>
              </w:rPr>
              <w:t xml:space="preserve"> val.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Visuotinių rinkimų atidarymas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XX.XX-XX.XX </w:t>
            </w:r>
            <w:r w:rsidDel="00000000" w:rsidR="00000000" w:rsidRPr="00000000">
              <w:rPr>
                <w:rtl w:val="0"/>
              </w:rPr>
              <w:t xml:space="preserve">val.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Kandidatų kalbos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XX.XX-XX.XX</w:t>
            </w:r>
            <w:r w:rsidDel="00000000" w:rsidR="00000000" w:rsidRPr="00000000">
              <w:rPr>
                <w:rtl w:val="0"/>
              </w:rPr>
              <w:t xml:space="preserve"> val.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Klausimai, pasisakymai už/prieš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XX.XX-XX.XX</w:t>
            </w:r>
            <w:r w:rsidDel="00000000" w:rsidR="00000000" w:rsidRPr="00000000">
              <w:rPr>
                <w:rtl w:val="0"/>
              </w:rPr>
              <w:t xml:space="preserve"> val.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Balsavimas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XX.XX-XX.XX</w:t>
            </w:r>
            <w:r w:rsidDel="00000000" w:rsidR="00000000" w:rsidRPr="00000000">
              <w:rPr>
                <w:rtl w:val="0"/>
              </w:rPr>
              <w:t xml:space="preserve"> val.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Balsų skaičiavimas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XX.XX-XX.XX</w:t>
            </w:r>
            <w:r w:rsidDel="00000000" w:rsidR="00000000" w:rsidRPr="00000000">
              <w:rPr>
                <w:rtl w:val="0"/>
              </w:rPr>
              <w:t xml:space="preserve"> val.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Rezultatų skelbimas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XX.XX-XX.XX</w:t>
            </w:r>
            <w:r w:rsidDel="00000000" w:rsidR="00000000" w:rsidRPr="00000000">
              <w:rPr>
                <w:rtl w:val="0"/>
              </w:rPr>
              <w:t xml:space="preserve"> val.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Rinkimų uždarymas</w:t>
            </w:r>
          </w:p>
        </w:tc>
      </w:tr>
    </w:tbl>
    <w:p w:rsidR="00000000" w:rsidDel="00000000" w:rsidP="00000000" w:rsidRDefault="00000000" w:rsidRPr="00000000" w14:paraId="00000020">
      <w:pPr>
        <w:spacing w:after="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1133.858267716535" w:hanging="708.6614173228343"/>
        <w:rPr/>
      </w:pPr>
      <w:r w:rsidDel="00000000" w:rsidR="00000000" w:rsidRPr="00000000">
        <w:rPr>
          <w:b w:val="1"/>
          <w:rtl w:val="0"/>
        </w:rPr>
        <w:t xml:space="preserve">SVARSTYTA. </w:t>
      </w:r>
      <w:r w:rsidDel="00000000" w:rsidR="00000000" w:rsidRPr="00000000">
        <w:rPr>
          <w:rtl w:val="0"/>
        </w:rPr>
        <w:t xml:space="preserve">Visuotinių rinkimų atidarymas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3">
      <w:pPr>
        <w:spacing w:after="0" w:lineRule="auto"/>
        <w:ind w:left="1133.858267716535" w:firstLine="0"/>
        <w:rPr/>
      </w:pPr>
      <w:r w:rsidDel="00000000" w:rsidR="00000000" w:rsidRPr="00000000">
        <w:rPr>
          <w:highlight w:val="yellow"/>
          <w:rtl w:val="0"/>
        </w:rPr>
        <w:t xml:space="preserve">Vardenis Pavardenis</w:t>
      </w:r>
      <w:r w:rsidDel="00000000" w:rsidR="00000000" w:rsidRPr="00000000">
        <w:rPr>
          <w:rtl w:val="0"/>
        </w:rPr>
        <w:t xml:space="preserve"> skelbia visuotinių rinkimų atidarymą.</w:t>
      </w:r>
    </w:p>
    <w:p w:rsidR="00000000" w:rsidDel="00000000" w:rsidP="00000000" w:rsidRDefault="00000000" w:rsidRPr="00000000" w14:paraId="00000024">
      <w:pPr>
        <w:spacing w:after="0" w:lineRule="auto"/>
        <w:ind w:left="1133.8582677165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Rule="auto"/>
        <w:ind w:left="1133.858267716535" w:hanging="708.6614173228343"/>
        <w:rPr/>
      </w:pPr>
      <w:r w:rsidDel="00000000" w:rsidR="00000000" w:rsidRPr="00000000">
        <w:rPr>
          <w:b w:val="1"/>
          <w:rtl w:val="0"/>
        </w:rPr>
        <w:t xml:space="preserve">SVARSTYTA. </w:t>
      </w:r>
      <w:r w:rsidDel="00000000" w:rsidR="00000000" w:rsidRPr="00000000">
        <w:rPr>
          <w:rtl w:val="0"/>
        </w:rPr>
        <w:t xml:space="preserve">Kandidatų kalbos.</w:t>
      </w:r>
    </w:p>
    <w:p w:rsidR="00000000" w:rsidDel="00000000" w:rsidP="00000000" w:rsidRDefault="00000000" w:rsidRPr="00000000" w14:paraId="00000026">
      <w:pPr>
        <w:spacing w:after="0" w:lineRule="auto"/>
        <w:ind w:left="1133.858267716535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Kandidatai kviečiami išsakyti savo motyvacinę kalbą.</w:t>
      </w:r>
    </w:p>
    <w:p w:rsidR="00000000" w:rsidDel="00000000" w:rsidP="00000000" w:rsidRDefault="00000000" w:rsidRPr="00000000" w14:paraId="00000027">
      <w:pPr>
        <w:spacing w:after="0" w:lineRule="auto"/>
        <w:ind w:left="1133.858267716535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Kviečiamas pasisakyti </w:t>
      </w:r>
      <w:r w:rsidDel="00000000" w:rsidR="00000000" w:rsidRPr="00000000">
        <w:rPr>
          <w:highlight w:val="yellow"/>
          <w:rtl w:val="0"/>
        </w:rPr>
        <w:t xml:space="preserve">Vardenis Pavardenis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spacing w:after="0" w:lineRule="auto"/>
        <w:ind w:left="1133.858267716535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Kviečiamas pasisakyti </w:t>
      </w:r>
      <w:r w:rsidDel="00000000" w:rsidR="00000000" w:rsidRPr="00000000">
        <w:rPr>
          <w:highlight w:val="yellow"/>
          <w:rtl w:val="0"/>
        </w:rPr>
        <w:t xml:space="preserve">Vardenis Pavardenis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spacing w:after="0" w:lineRule="auto"/>
        <w:ind w:left="1133.858267716535" w:firstLine="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(pagal poreikį prirašyti, šią remarką ištrinti)</w:t>
      </w:r>
    </w:p>
    <w:p w:rsidR="00000000" w:rsidDel="00000000" w:rsidP="00000000" w:rsidRDefault="00000000" w:rsidRPr="00000000" w14:paraId="0000002A">
      <w:pPr>
        <w:spacing w:after="0" w:lineRule="auto"/>
        <w:ind w:left="1133.858267716535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Rule="auto"/>
        <w:ind w:left="1133.858267716535" w:hanging="708.6614173228343"/>
        <w:rPr/>
      </w:pPr>
      <w:r w:rsidDel="00000000" w:rsidR="00000000" w:rsidRPr="00000000">
        <w:rPr>
          <w:b w:val="1"/>
          <w:rtl w:val="0"/>
        </w:rPr>
        <w:t xml:space="preserve">SVARSTYTA. </w:t>
      </w:r>
      <w:r w:rsidDel="00000000" w:rsidR="00000000" w:rsidRPr="00000000">
        <w:rPr>
          <w:rtl w:val="0"/>
        </w:rPr>
        <w:t xml:space="preserve">Klausimai, pasisakymai „už“/ „prieš“.</w:t>
      </w:r>
    </w:p>
    <w:p w:rsidR="00000000" w:rsidDel="00000000" w:rsidP="00000000" w:rsidRDefault="00000000" w:rsidRPr="00000000" w14:paraId="0000002C">
      <w:pPr>
        <w:spacing w:after="0" w:lineRule="auto"/>
        <w:ind w:left="1133.858267716535" w:firstLine="0"/>
        <w:rPr/>
      </w:pPr>
      <w:r w:rsidDel="00000000" w:rsidR="00000000" w:rsidRPr="00000000">
        <w:rPr>
          <w:rtl w:val="0"/>
        </w:rPr>
        <w:t xml:space="preserve">Skelbiama klausimų sesija.</w:t>
      </w:r>
    </w:p>
    <w:p w:rsidR="00000000" w:rsidDel="00000000" w:rsidP="00000000" w:rsidRDefault="00000000" w:rsidRPr="00000000" w14:paraId="0000002D">
      <w:pPr>
        <w:spacing w:after="0" w:lineRule="auto"/>
        <w:ind w:left="1133.858267716535" w:firstLine="0"/>
        <w:rPr/>
      </w:pPr>
      <w:r w:rsidDel="00000000" w:rsidR="00000000" w:rsidRPr="00000000">
        <w:rPr>
          <w:i w:val="1"/>
          <w:rtl w:val="0"/>
        </w:rPr>
        <w:t xml:space="preserve">(Norintys gali užduoti klausimus kandidatams, šią remarką ištrinti)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E">
      <w:pPr>
        <w:spacing w:after="0" w:lineRule="auto"/>
        <w:ind w:left="1133.858267716535" w:firstLine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Vardenis Pavardenis</w:t>
      </w:r>
      <w:r w:rsidDel="00000000" w:rsidR="00000000" w:rsidRPr="00000000">
        <w:rPr>
          <w:rtl w:val="0"/>
        </w:rPr>
        <w:t xml:space="preserve"> užduoda klausimą „</w:t>
      </w:r>
      <w:r w:rsidDel="00000000" w:rsidR="00000000" w:rsidRPr="00000000">
        <w:rPr>
          <w:i w:val="1"/>
          <w:rtl w:val="0"/>
        </w:rPr>
        <w:t xml:space="preserve">įrašyti klausimą</w:t>
      </w:r>
      <w:r w:rsidDel="00000000" w:rsidR="00000000" w:rsidRPr="00000000">
        <w:rPr>
          <w:rtl w:val="0"/>
        </w:rPr>
        <w:t xml:space="preserve">“ kandidatui </w:t>
      </w:r>
      <w:r w:rsidDel="00000000" w:rsidR="00000000" w:rsidRPr="00000000">
        <w:rPr>
          <w:highlight w:val="yellow"/>
          <w:rtl w:val="0"/>
        </w:rPr>
        <w:t xml:space="preserve">Vardenis Pavardenis.</w:t>
      </w:r>
    </w:p>
    <w:p w:rsidR="00000000" w:rsidDel="00000000" w:rsidP="00000000" w:rsidRDefault="00000000" w:rsidRPr="00000000" w14:paraId="0000002F">
      <w:pPr>
        <w:spacing w:after="0" w:lineRule="auto"/>
        <w:ind w:left="1133.858267716535" w:firstLine="0"/>
        <w:rPr/>
      </w:pPr>
      <w:r w:rsidDel="00000000" w:rsidR="00000000" w:rsidRPr="00000000">
        <w:rPr>
          <w:rtl w:val="0"/>
        </w:rPr>
        <w:t xml:space="preserve">Kandidatas</w:t>
      </w:r>
      <w:r w:rsidDel="00000000" w:rsidR="00000000" w:rsidRPr="00000000">
        <w:rPr>
          <w:highlight w:val="yellow"/>
          <w:rtl w:val="0"/>
        </w:rPr>
        <w:t xml:space="preserve"> Vardenis Pavardenis </w:t>
      </w:r>
      <w:r w:rsidDel="00000000" w:rsidR="00000000" w:rsidRPr="00000000">
        <w:rPr>
          <w:rtl w:val="0"/>
        </w:rPr>
        <w:t xml:space="preserve">atsako: „</w:t>
      </w:r>
      <w:r w:rsidDel="00000000" w:rsidR="00000000" w:rsidRPr="00000000">
        <w:rPr>
          <w:i w:val="1"/>
          <w:rtl w:val="0"/>
        </w:rPr>
        <w:t xml:space="preserve">įrašyti atsakymą</w:t>
      </w:r>
      <w:r w:rsidDel="00000000" w:rsidR="00000000" w:rsidRPr="00000000">
        <w:rPr>
          <w:rtl w:val="0"/>
        </w:rPr>
        <w:t xml:space="preserve">“.</w:t>
      </w:r>
    </w:p>
    <w:p w:rsidR="00000000" w:rsidDel="00000000" w:rsidP="00000000" w:rsidRDefault="00000000" w:rsidRPr="00000000" w14:paraId="00000030">
      <w:pPr>
        <w:spacing w:after="0" w:lineRule="auto"/>
        <w:ind w:left="1133.858267716535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(pasipildyti pagal poreikį, šią remarką ištrinti).</w:t>
      </w:r>
    </w:p>
    <w:p w:rsidR="00000000" w:rsidDel="00000000" w:rsidP="00000000" w:rsidRDefault="00000000" w:rsidRPr="00000000" w14:paraId="00000031">
      <w:pPr>
        <w:spacing w:after="0" w:lineRule="auto"/>
        <w:ind w:left="1133.858267716535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left="1133.858267716535" w:firstLine="0"/>
        <w:rPr/>
      </w:pPr>
      <w:r w:rsidDel="00000000" w:rsidR="00000000" w:rsidRPr="00000000">
        <w:rPr>
          <w:rtl w:val="0"/>
        </w:rPr>
        <w:t xml:space="preserve">Skelbiama pasisakymų „už“/ „prieš“ sesija.</w:t>
      </w:r>
    </w:p>
    <w:p w:rsidR="00000000" w:rsidDel="00000000" w:rsidP="00000000" w:rsidRDefault="00000000" w:rsidRPr="00000000" w14:paraId="00000033">
      <w:pPr>
        <w:spacing w:after="0" w:lineRule="auto"/>
        <w:ind w:left="1133.858267716535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(Dalyviai kviečiami pasisakyti „už“/„prieš“ kandidatus, šią remarką ištrinti).</w:t>
      </w:r>
    </w:p>
    <w:p w:rsidR="00000000" w:rsidDel="00000000" w:rsidP="00000000" w:rsidRDefault="00000000" w:rsidRPr="00000000" w14:paraId="00000034">
      <w:pPr>
        <w:spacing w:after="0" w:lineRule="auto"/>
        <w:ind w:left="1133.858267716535" w:firstLine="0"/>
        <w:rPr/>
      </w:pPr>
      <w:r w:rsidDel="00000000" w:rsidR="00000000" w:rsidRPr="00000000">
        <w:rPr>
          <w:highlight w:val="yellow"/>
          <w:rtl w:val="0"/>
        </w:rPr>
        <w:t xml:space="preserve">Vardenis Pavardenis</w:t>
      </w:r>
      <w:r w:rsidDel="00000000" w:rsidR="00000000" w:rsidRPr="00000000">
        <w:rPr>
          <w:rtl w:val="0"/>
        </w:rPr>
        <w:t xml:space="preserve"> pasisako </w:t>
      </w:r>
      <w:r w:rsidDel="00000000" w:rsidR="00000000" w:rsidRPr="00000000">
        <w:rPr>
          <w:highlight w:val="yellow"/>
          <w:rtl w:val="0"/>
        </w:rPr>
        <w:t xml:space="preserve">„už“ / „prieš“</w:t>
      </w:r>
      <w:r w:rsidDel="00000000" w:rsidR="00000000" w:rsidRPr="00000000">
        <w:rPr>
          <w:rtl w:val="0"/>
        </w:rPr>
        <w:t xml:space="preserve"> kandidatą </w:t>
      </w:r>
      <w:r w:rsidDel="00000000" w:rsidR="00000000" w:rsidRPr="00000000">
        <w:rPr>
          <w:highlight w:val="yellow"/>
          <w:rtl w:val="0"/>
        </w:rPr>
        <w:t xml:space="preserve">Vardenis Pavardenis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5">
      <w:pPr>
        <w:spacing w:after="0" w:lineRule="auto"/>
        <w:ind w:left="1133.858267716535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(Užregistruoti (užrašyti) visus pasisakymus, šią remarką ištrinti).</w:t>
      </w:r>
    </w:p>
    <w:p w:rsidR="00000000" w:rsidDel="00000000" w:rsidP="00000000" w:rsidRDefault="00000000" w:rsidRPr="00000000" w14:paraId="00000036">
      <w:pPr>
        <w:spacing w:after="0" w:lineRule="auto"/>
        <w:ind w:left="1133.858267716535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lineRule="auto"/>
        <w:ind w:left="1133.858267716535" w:hanging="708.6614173228343"/>
        <w:rPr/>
      </w:pPr>
      <w:r w:rsidDel="00000000" w:rsidR="00000000" w:rsidRPr="00000000">
        <w:rPr>
          <w:b w:val="1"/>
          <w:rtl w:val="0"/>
        </w:rPr>
        <w:t xml:space="preserve">SVARSTYTA. </w:t>
      </w:r>
      <w:r w:rsidDel="00000000" w:rsidR="00000000" w:rsidRPr="00000000">
        <w:rPr>
          <w:rtl w:val="0"/>
        </w:rPr>
        <w:t xml:space="preserve">Balsavimas.</w:t>
      </w:r>
    </w:p>
    <w:p w:rsidR="00000000" w:rsidDel="00000000" w:rsidP="00000000" w:rsidRDefault="00000000" w:rsidRPr="00000000" w14:paraId="00000038">
      <w:pPr>
        <w:spacing w:after="0" w:lineRule="auto"/>
        <w:ind w:left="1133.858267716535" w:firstLine="0"/>
        <w:rPr/>
      </w:pPr>
      <w:r w:rsidDel="00000000" w:rsidR="00000000" w:rsidRPr="00000000">
        <w:rPr>
          <w:rtl w:val="0"/>
        </w:rPr>
        <w:t xml:space="preserve">Pradedama balsavimo sesija.</w:t>
      </w:r>
    </w:p>
    <w:p w:rsidR="00000000" w:rsidDel="00000000" w:rsidP="00000000" w:rsidRDefault="00000000" w:rsidRPr="00000000" w14:paraId="00000039">
      <w:pPr>
        <w:spacing w:after="0" w:lineRule="auto"/>
        <w:ind w:left="1133.858267716535" w:firstLine="0"/>
        <w:rPr/>
      </w:pPr>
      <w:r w:rsidDel="00000000" w:rsidR="00000000" w:rsidRPr="00000000">
        <w:rPr>
          <w:rtl w:val="0"/>
        </w:rPr>
        <w:t xml:space="preserve">Balsavimo metu dalyvavo </w:t>
      </w:r>
      <w:r w:rsidDel="00000000" w:rsidR="00000000" w:rsidRPr="00000000">
        <w:rPr>
          <w:highlight w:val="yellow"/>
          <w:rtl w:val="0"/>
        </w:rPr>
        <w:t xml:space="preserve">X</w:t>
      </w:r>
      <w:r w:rsidDel="00000000" w:rsidR="00000000" w:rsidRPr="00000000">
        <w:rPr>
          <w:rtl w:val="0"/>
        </w:rPr>
        <w:t xml:space="preserve"> žmonių.</w:t>
      </w:r>
    </w:p>
    <w:p w:rsidR="00000000" w:rsidDel="00000000" w:rsidP="00000000" w:rsidRDefault="00000000" w:rsidRPr="00000000" w14:paraId="0000003A">
      <w:pPr>
        <w:spacing w:after="0" w:lineRule="auto"/>
        <w:ind w:left="1133.8582677165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Rule="auto"/>
        <w:ind w:left="1133.858267716535" w:hanging="708.6614173228343"/>
        <w:rPr/>
      </w:pPr>
      <w:r w:rsidDel="00000000" w:rsidR="00000000" w:rsidRPr="00000000">
        <w:rPr>
          <w:b w:val="1"/>
          <w:rtl w:val="0"/>
        </w:rPr>
        <w:t xml:space="preserve">SVARSTYTA. </w:t>
      </w:r>
      <w:r w:rsidDel="00000000" w:rsidR="00000000" w:rsidRPr="00000000">
        <w:rPr>
          <w:rtl w:val="0"/>
        </w:rPr>
        <w:t xml:space="preserve">Balsų skaičiavimas.</w:t>
      </w:r>
    </w:p>
    <w:p w:rsidR="00000000" w:rsidDel="00000000" w:rsidP="00000000" w:rsidRDefault="00000000" w:rsidRPr="00000000" w14:paraId="0000003C">
      <w:pPr>
        <w:spacing w:after="0" w:lineRule="auto"/>
        <w:ind w:left="1133.858267716535" w:firstLine="0"/>
        <w:rPr/>
      </w:pPr>
      <w:r w:rsidDel="00000000" w:rsidR="00000000" w:rsidRPr="00000000">
        <w:rPr>
          <w:rtl w:val="0"/>
        </w:rPr>
        <w:t xml:space="preserve">Balsavimo rezultatai pasiskirstė taip:</w:t>
      </w:r>
    </w:p>
    <w:p w:rsidR="00000000" w:rsidDel="00000000" w:rsidP="00000000" w:rsidRDefault="00000000" w:rsidRPr="00000000" w14:paraId="0000003D">
      <w:pPr>
        <w:spacing w:after="0" w:lineRule="auto"/>
        <w:ind w:left="1133.858267716535" w:firstLine="0"/>
        <w:rPr/>
      </w:pPr>
      <w:r w:rsidDel="00000000" w:rsidR="00000000" w:rsidRPr="00000000">
        <w:rPr>
          <w:rtl w:val="0"/>
        </w:rPr>
        <w:t xml:space="preserve">Už kandidatą </w:t>
      </w:r>
      <w:r w:rsidDel="00000000" w:rsidR="00000000" w:rsidRPr="00000000">
        <w:rPr>
          <w:highlight w:val="yellow"/>
          <w:rtl w:val="0"/>
        </w:rPr>
        <w:t xml:space="preserve">Vardenis Pavardenis</w:t>
      </w:r>
      <w:r w:rsidDel="00000000" w:rsidR="00000000" w:rsidRPr="00000000">
        <w:rPr>
          <w:rtl w:val="0"/>
        </w:rPr>
        <w:t xml:space="preserve"> balsavo X žmonių.</w:t>
      </w:r>
    </w:p>
    <w:p w:rsidR="00000000" w:rsidDel="00000000" w:rsidP="00000000" w:rsidRDefault="00000000" w:rsidRPr="00000000" w14:paraId="0000003E">
      <w:pPr>
        <w:spacing w:after="0" w:lineRule="auto"/>
        <w:ind w:left="1133.858267716535" w:firstLine="0"/>
        <w:rPr/>
      </w:pPr>
      <w:r w:rsidDel="00000000" w:rsidR="00000000" w:rsidRPr="00000000">
        <w:rPr>
          <w:rtl w:val="0"/>
        </w:rPr>
        <w:t xml:space="preserve">Už kandidatą </w:t>
      </w:r>
      <w:r w:rsidDel="00000000" w:rsidR="00000000" w:rsidRPr="00000000">
        <w:rPr>
          <w:highlight w:val="yellow"/>
          <w:rtl w:val="0"/>
        </w:rPr>
        <w:t xml:space="preserve">Vardenis Pavardenis</w:t>
      </w:r>
      <w:r w:rsidDel="00000000" w:rsidR="00000000" w:rsidRPr="00000000">
        <w:rPr>
          <w:rtl w:val="0"/>
        </w:rPr>
        <w:t xml:space="preserve"> balsavo X žmonių.</w:t>
      </w:r>
    </w:p>
    <w:p w:rsidR="00000000" w:rsidDel="00000000" w:rsidP="00000000" w:rsidRDefault="00000000" w:rsidRPr="00000000" w14:paraId="0000003F">
      <w:pPr>
        <w:spacing w:after="0" w:lineRule="auto"/>
        <w:ind w:left="1133.8582677165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left="1133.858267716535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(koreguoti pagal esamą kandidatų skaičių, pvz: gali būti penki arba vienas kandidatas, šią remarką ištrinti).</w:t>
      </w:r>
    </w:p>
    <w:p w:rsidR="00000000" w:rsidDel="00000000" w:rsidP="00000000" w:rsidRDefault="00000000" w:rsidRPr="00000000" w14:paraId="00000041">
      <w:pPr>
        <w:spacing w:after="0" w:lineRule="auto"/>
        <w:ind w:left="1133.8582677165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1"/>
        </w:numPr>
        <w:spacing w:after="0" w:before="0" w:line="360" w:lineRule="auto"/>
        <w:ind w:left="1140" w:right="306.009521484375" w:hanging="720"/>
        <w:jc w:val="left"/>
        <w:rPr/>
      </w:pPr>
      <w:r w:rsidDel="00000000" w:rsidR="00000000" w:rsidRPr="00000000">
        <w:rPr>
          <w:b w:val="1"/>
          <w:rtl w:val="0"/>
        </w:rPr>
        <w:t xml:space="preserve">SVARSTYTA. </w:t>
      </w:r>
      <w:r w:rsidDel="00000000" w:rsidR="00000000" w:rsidRPr="00000000">
        <w:rPr>
          <w:rtl w:val="0"/>
        </w:rPr>
        <w:t xml:space="preserve">Rezultatų skelbimas.</w:t>
      </w:r>
    </w:p>
    <w:p w:rsidR="00000000" w:rsidDel="00000000" w:rsidP="00000000" w:rsidRDefault="00000000" w:rsidRPr="00000000" w14:paraId="00000043">
      <w:pPr>
        <w:widowControl w:val="0"/>
        <w:spacing w:after="0" w:before="0" w:line="360" w:lineRule="auto"/>
        <w:ind w:left="1133.858267716535" w:right="306.009521484375" w:firstLine="0"/>
        <w:jc w:val="left"/>
        <w:rPr/>
      </w:pPr>
      <w:r w:rsidDel="00000000" w:rsidR="00000000" w:rsidRPr="00000000">
        <w:rPr>
          <w:rtl w:val="0"/>
        </w:rPr>
        <w:t xml:space="preserve">Skelbiamas balsavimo rezultatas.</w:t>
      </w:r>
    </w:p>
    <w:p w:rsidR="00000000" w:rsidDel="00000000" w:rsidP="00000000" w:rsidRDefault="00000000" w:rsidRPr="00000000" w14:paraId="00000044">
      <w:pPr>
        <w:widowControl w:val="0"/>
        <w:spacing w:after="0" w:before="0" w:line="360" w:lineRule="auto"/>
        <w:ind w:left="1133.858267716535" w:right="306.009521484375" w:firstLine="0"/>
        <w:jc w:val="left"/>
        <w:rPr/>
      </w:pPr>
      <w:r w:rsidDel="00000000" w:rsidR="00000000" w:rsidRPr="00000000">
        <w:rPr>
          <w:rtl w:val="0"/>
        </w:rPr>
        <w:t xml:space="preserve">Pagal balsavimo rezultatus rinkimus laimėjo kandidatas </w:t>
      </w:r>
      <w:r w:rsidDel="00000000" w:rsidR="00000000" w:rsidRPr="00000000">
        <w:rPr>
          <w:highlight w:val="yellow"/>
          <w:rtl w:val="0"/>
        </w:rPr>
        <w:t xml:space="preserve">Vardenis Pavardenis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5">
      <w:pPr>
        <w:widowControl w:val="0"/>
        <w:spacing w:after="0" w:before="0" w:line="360" w:lineRule="auto"/>
        <w:ind w:left="1133.858267716535" w:right="306.009521484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0" w:line="360" w:lineRule="auto"/>
        <w:ind w:left="1133.858267716535" w:right="306.009521484375" w:firstLine="0"/>
        <w:jc w:val="left"/>
        <w:rPr/>
      </w:pPr>
      <w:r w:rsidDel="00000000" w:rsidR="00000000" w:rsidRPr="00000000">
        <w:rPr>
          <w:b w:val="1"/>
          <w:rtl w:val="0"/>
        </w:rPr>
        <w:t xml:space="preserve">NUTARTA: </w:t>
      </w:r>
      <w:r w:rsidDel="00000000" w:rsidR="00000000" w:rsidRPr="00000000">
        <w:rPr>
          <w:highlight w:val="yellow"/>
          <w:rtl w:val="0"/>
        </w:rPr>
        <w:t xml:space="preserve">X mokyklos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nariu</w:t>
      </w:r>
      <w:r w:rsidDel="00000000" w:rsidR="00000000" w:rsidRPr="00000000">
        <w:rPr>
          <w:rtl w:val="0"/>
        </w:rPr>
        <w:t xml:space="preserve"> išrinktas </w:t>
      </w:r>
      <w:r w:rsidDel="00000000" w:rsidR="00000000" w:rsidRPr="00000000">
        <w:rPr>
          <w:highlight w:val="yellow"/>
          <w:rtl w:val="0"/>
        </w:rPr>
        <w:t xml:space="preserve">Vardenis Pavardenis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7">
      <w:pPr>
        <w:widowControl w:val="0"/>
        <w:spacing w:after="0" w:before="0" w:line="360" w:lineRule="auto"/>
        <w:ind w:left="1133.858267716535" w:right="306.009521484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"/>
        </w:numPr>
        <w:spacing w:after="0" w:before="0" w:line="360" w:lineRule="auto"/>
        <w:ind w:left="1140" w:right="306.009521484375" w:hanging="72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SVARSTYTA.</w:t>
      </w:r>
      <w:r w:rsidDel="00000000" w:rsidR="00000000" w:rsidRPr="00000000">
        <w:rPr>
          <w:rtl w:val="0"/>
        </w:rPr>
        <w:t xml:space="preserve"> Rinkimų uždarymas.</w:t>
      </w:r>
    </w:p>
    <w:p w:rsidR="00000000" w:rsidDel="00000000" w:rsidP="00000000" w:rsidRDefault="00000000" w:rsidRPr="00000000" w14:paraId="00000049">
      <w:pPr>
        <w:widowControl w:val="0"/>
        <w:spacing w:after="0" w:before="0" w:line="360" w:lineRule="auto"/>
        <w:ind w:left="1133.858267716535" w:right="306.009521484375" w:firstLine="0"/>
        <w:jc w:val="left"/>
        <w:rPr/>
      </w:pPr>
      <w:r w:rsidDel="00000000" w:rsidR="00000000" w:rsidRPr="00000000">
        <w:rPr>
          <w:rtl w:val="0"/>
        </w:rPr>
        <w:t xml:space="preserve">Skelbiamas rinkimų uždarymas.</w:t>
      </w:r>
    </w:p>
    <w:p w:rsidR="00000000" w:rsidDel="00000000" w:rsidP="00000000" w:rsidRDefault="00000000" w:rsidRPr="00000000" w14:paraId="0000004A">
      <w:pPr>
        <w:widowControl w:val="0"/>
        <w:spacing w:after="0" w:before="0" w:line="360" w:lineRule="auto"/>
        <w:ind w:left="1133.858267716535" w:right="306.009521484375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ind w:left="708.6614173228347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ind w:left="708.6614173228347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center" w:leader="none" w:pos="4440"/>
          <w:tab w:val="center" w:leader="none" w:pos="8925"/>
        </w:tabs>
        <w:spacing w:after="0" w:lineRule="auto"/>
        <w:ind w:left="0" w:firstLine="0"/>
        <w:jc w:val="left"/>
        <w:rPr>
          <w:highlight w:val="yellow"/>
        </w:rPr>
      </w:pPr>
      <w:r w:rsidDel="00000000" w:rsidR="00000000" w:rsidRPr="00000000">
        <w:rPr>
          <w:rtl w:val="0"/>
        </w:rPr>
        <w:t xml:space="preserve">Visuotinių rinkimų vedėjas</w:t>
        <w:tab/>
        <w:tab/>
      </w:r>
      <w:r w:rsidDel="00000000" w:rsidR="00000000" w:rsidRPr="00000000">
        <w:rPr>
          <w:highlight w:val="yellow"/>
          <w:rtl w:val="0"/>
        </w:rPr>
        <w:t xml:space="preserve">Vardenis Pavardenis</w:t>
      </w:r>
    </w:p>
    <w:p w:rsidR="00000000" w:rsidDel="00000000" w:rsidP="00000000" w:rsidRDefault="00000000" w:rsidRPr="00000000" w14:paraId="0000004F">
      <w:pPr>
        <w:tabs>
          <w:tab w:val="center" w:leader="none" w:pos="4440"/>
          <w:tab w:val="center" w:leader="none" w:pos="7680"/>
        </w:tabs>
        <w:spacing w:after="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center" w:leader="none" w:pos="4440"/>
          <w:tab w:val="center" w:leader="none" w:pos="8775"/>
        </w:tabs>
        <w:spacing w:after="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Protokolo autorius</w:t>
        <w:tab/>
        <w:tab/>
        <w:t xml:space="preserve"> </w:t>
      </w:r>
      <w:r w:rsidDel="00000000" w:rsidR="00000000" w:rsidRPr="00000000">
        <w:rPr>
          <w:highlight w:val="yellow"/>
          <w:rtl w:val="0"/>
        </w:rPr>
        <w:t xml:space="preserve">Vardenis Pavardenis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134" w:left="1701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spacing w:after="0" w:line="259" w:lineRule="auto"/>
      <w:ind w:left="0" w:firstLine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spacing w:after="0" w:line="259" w:lineRule="auto"/>
      <w:ind w:left="0" w:firstLine="0"/>
      <w:rPr/>
    </w:pPr>
    <w:r w:rsidDel="00000000" w:rsidR="00000000" w:rsidRPr="00000000">
      <w:rPr>
        <w:rtl w:val="0"/>
      </w:rPr>
      <w:t xml:space="preserve">________________________________________________________________________________</w:t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tabs>
        <w:tab w:val="center" w:leader="none" w:pos="1718"/>
        <w:tab w:val="center" w:leader="none" w:pos="4004"/>
        <w:tab w:val="center" w:leader="none" w:pos="6450"/>
      </w:tabs>
      <w:spacing w:after="0" w:line="259" w:lineRule="auto"/>
      <w:ind w:left="0" w:firstLine="0"/>
      <w:jc w:val="left"/>
      <w:rPr/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ab/>
    </w:r>
    <w:r w:rsidDel="00000000" w:rsidR="00000000" w:rsidRPr="00000000">
      <w:rPr>
        <w:sz w:val="20"/>
        <w:szCs w:val="20"/>
        <w:rtl w:val="0"/>
      </w:rPr>
      <w:t xml:space="preserve">Asociacija    </w:t>
      <w:tab/>
      <w:t xml:space="preserve">Tel. +370 610 62865 </w:t>
      <w:tab/>
      <w:t xml:space="preserve">Įm. kodas 191972732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spacing w:after="103" w:line="252.00000000000003" w:lineRule="auto"/>
      <w:ind w:left="1296" w:right="596" w:firstLine="0"/>
      <w:jc w:val="left"/>
      <w:rPr/>
    </w:pPr>
    <w:r w:rsidDel="00000000" w:rsidR="00000000" w:rsidRPr="00000000">
      <w:rPr>
        <w:sz w:val="20"/>
        <w:szCs w:val="20"/>
        <w:rtl w:val="0"/>
      </w:rPr>
      <w:t xml:space="preserve">Konstitucijos pr. 25, </w:t>
      <w:tab/>
      <w:t xml:space="preserve">Faks. +370 5 272 56 51 </w:t>
      <w:tab/>
      <w:t xml:space="preserve">A/S LT84 7044 0600 0136 9875 LT-08105 Vilnius</w:t>
    </w:r>
    <w:r w:rsidDel="00000000" w:rsidR="00000000" w:rsidRPr="00000000">
      <w:rPr>
        <w:rtl w:val="0"/>
      </w:rPr>
      <w:t xml:space="preserve"> </w:t>
      <w:tab/>
    </w:r>
    <w:r w:rsidDel="00000000" w:rsidR="00000000" w:rsidRPr="00000000">
      <w:rPr>
        <w:sz w:val="20"/>
        <w:szCs w:val="20"/>
        <w:rtl w:val="0"/>
      </w:rPr>
      <w:t xml:space="preserve">El. p. lms@moksleiviai.lt</w:t>
    </w:r>
    <w:r w:rsidDel="00000000" w:rsidR="00000000" w:rsidRPr="00000000">
      <w:rPr>
        <w:rtl w:val="0"/>
      </w:rPr>
      <w:t xml:space="preserve"> </w:t>
      <w:tab/>
    </w:r>
    <w:r w:rsidDel="00000000" w:rsidR="00000000" w:rsidRPr="00000000">
      <w:rPr>
        <w:sz w:val="20"/>
        <w:szCs w:val="20"/>
        <w:rtl w:val="0"/>
      </w:rPr>
      <w:t xml:space="preserve">AB SEB bankas, b/k 70440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sz w:val="20"/>
        <w:szCs w:val="20"/>
        <w:rtl w:val="0"/>
      </w:rPr>
      <w:t xml:space="preserve">www.moksleiviai.lt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spacing w:after="0" w:line="259" w:lineRule="auto"/>
      <w:ind w:left="3164" w:firstLine="0"/>
      <w:jc w:val="left"/>
      <w:rPr/>
    </w:pP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bottom w:color="000000" w:space="1" w:sz="12" w:val="single"/>
      </w:pBdr>
      <w:spacing w:after="0" w:line="259" w:lineRule="auto"/>
      <w:ind w:left="0" w:firstLine="0"/>
      <w:rPr/>
    </w:pPr>
    <w:r w:rsidDel="00000000" w:rsidR="00000000" w:rsidRPr="00000000">
      <w:rPr>
        <w:rtl w:val="0"/>
      </w:rPr>
    </w:r>
  </w:p>
  <w:tbl>
    <w:tblPr>
      <w:tblStyle w:val="Table2"/>
      <w:tblW w:w="9632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210"/>
      <w:gridCol w:w="3211"/>
      <w:gridCol w:w="3211"/>
      <w:tblGridChange w:id="0">
        <w:tblGrid>
          <w:gridCol w:w="3210"/>
          <w:gridCol w:w="3211"/>
          <w:gridCol w:w="3211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5B">
          <w:pPr>
            <w:spacing w:line="259" w:lineRule="auto"/>
            <w:ind w:left="0" w:firstLine="0"/>
            <w:rPr/>
          </w:pPr>
          <w:r w:rsidDel="00000000" w:rsidR="00000000" w:rsidRPr="00000000">
            <w:rPr>
              <w:sz w:val="20"/>
              <w:szCs w:val="20"/>
              <w:rtl w:val="0"/>
            </w:rPr>
            <w:t xml:space="preserve">Asociacija    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C">
          <w:pPr>
            <w:spacing w:line="259" w:lineRule="auto"/>
            <w:ind w:left="0" w:firstLine="0"/>
            <w:rPr/>
          </w:pPr>
          <w:r w:rsidDel="00000000" w:rsidR="00000000" w:rsidRPr="00000000">
            <w:rPr>
              <w:sz w:val="20"/>
              <w:szCs w:val="20"/>
              <w:rtl w:val="0"/>
            </w:rPr>
            <w:t xml:space="preserve">Tel. +370 610 62865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D">
          <w:pPr>
            <w:spacing w:line="259" w:lineRule="auto"/>
            <w:ind w:left="0" w:firstLine="0"/>
            <w:rPr/>
          </w:pPr>
          <w:r w:rsidDel="00000000" w:rsidR="00000000" w:rsidRPr="00000000">
            <w:rPr>
              <w:sz w:val="20"/>
              <w:szCs w:val="20"/>
              <w:rtl w:val="0"/>
            </w:rPr>
            <w:t xml:space="preserve">Įm. kodas 191972732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5E">
          <w:pPr>
            <w:spacing w:line="259" w:lineRule="auto"/>
            <w:ind w:left="0" w:firstLine="0"/>
            <w:rPr/>
          </w:pPr>
          <w:r w:rsidDel="00000000" w:rsidR="00000000" w:rsidRPr="00000000">
            <w:rPr>
              <w:sz w:val="20"/>
              <w:szCs w:val="20"/>
              <w:rtl w:val="0"/>
            </w:rPr>
            <w:t xml:space="preserve">Konstitucijos pr. 25,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F">
          <w:pPr>
            <w:spacing w:line="259" w:lineRule="auto"/>
            <w:ind w:left="0" w:firstLine="0"/>
            <w:rPr/>
          </w:pPr>
          <w:r w:rsidDel="00000000" w:rsidR="00000000" w:rsidRPr="00000000">
            <w:rPr>
              <w:sz w:val="20"/>
              <w:szCs w:val="20"/>
              <w:rtl w:val="0"/>
            </w:rPr>
            <w:t xml:space="preserve">El. p. lms@moksleiviai.lt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0">
          <w:pPr>
            <w:spacing w:line="259" w:lineRule="auto"/>
            <w:ind w:left="0" w:firstLine="0"/>
            <w:rPr/>
          </w:pPr>
          <w:r w:rsidDel="00000000" w:rsidR="00000000" w:rsidRPr="00000000">
            <w:rPr>
              <w:sz w:val="20"/>
              <w:szCs w:val="20"/>
              <w:rtl w:val="0"/>
            </w:rPr>
            <w:t xml:space="preserve">A. s. LT84 7044 0600 0136 9875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61">
          <w:pPr>
            <w:spacing w:line="259" w:lineRule="auto"/>
            <w:ind w:left="0" w:firstLine="0"/>
            <w:rPr/>
          </w:pPr>
          <w:r w:rsidDel="00000000" w:rsidR="00000000" w:rsidRPr="00000000">
            <w:rPr>
              <w:sz w:val="20"/>
              <w:szCs w:val="20"/>
              <w:rtl w:val="0"/>
            </w:rPr>
            <w:t xml:space="preserve">LT-08105 Vilnius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2">
          <w:pPr>
            <w:spacing w:line="259" w:lineRule="auto"/>
            <w:ind w:left="0" w:firstLine="0"/>
            <w:rPr/>
          </w:pPr>
          <w:r w:rsidDel="00000000" w:rsidR="00000000" w:rsidRPr="00000000">
            <w:rPr>
              <w:sz w:val="20"/>
              <w:szCs w:val="20"/>
              <w:rtl w:val="0"/>
            </w:rPr>
            <w:t xml:space="preserve">www.moksleiviai.lt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3">
          <w:pPr>
            <w:spacing w:line="259" w:lineRule="auto"/>
            <w:ind w:left="0" w:firstLine="0"/>
            <w:rPr/>
          </w:pPr>
          <w:r w:rsidDel="00000000" w:rsidR="00000000" w:rsidRPr="00000000">
            <w:rPr>
              <w:sz w:val="20"/>
              <w:szCs w:val="20"/>
              <w:rtl w:val="0"/>
            </w:rPr>
            <w:t xml:space="preserve">AB SEB bankas, b. k. 70440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4">
    <w:pPr>
      <w:tabs>
        <w:tab w:val="center" w:leader="none" w:pos="1718"/>
        <w:tab w:val="center" w:leader="none" w:pos="4004"/>
        <w:tab w:val="center" w:leader="none" w:pos="6450"/>
      </w:tabs>
      <w:spacing w:after="0" w:line="259" w:lineRule="auto"/>
      <w:ind w:left="0" w:firstLine="0"/>
      <w:jc w:val="left"/>
      <w:rPr/>
    </w:pP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spacing w:after="0" w:line="259" w:lineRule="auto"/>
      <w:ind w:left="0" w:firstLine="0"/>
      <w:jc w:val="left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1062533</wp:posOffset>
              </wp:positionH>
              <wp:positionV relativeFrom="page">
                <wp:posOffset>280035</wp:posOffset>
              </wp:positionV>
              <wp:extent cx="6158230" cy="1155827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66875" y="3202075"/>
                        <a:ext cx="6158230" cy="1155827"/>
                        <a:chOff x="2266875" y="3202075"/>
                        <a:chExt cx="6158250" cy="1155850"/>
                      </a:xfrm>
                    </wpg:grpSpPr>
                    <wpg:grpSp>
                      <wpg:cNvGrpSpPr/>
                      <wpg:grpSpPr>
                        <a:xfrm>
                          <a:off x="2266885" y="3202087"/>
                          <a:ext cx="6158230" cy="1155827"/>
                          <a:chOff x="2266875" y="3202075"/>
                          <a:chExt cx="6158250" cy="11558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266875" y="3202075"/>
                            <a:ext cx="6158250" cy="115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266885" y="3202087"/>
                            <a:ext cx="6158230" cy="1155827"/>
                            <a:chOff x="2266875" y="3202075"/>
                            <a:chExt cx="6158250" cy="1155850"/>
                          </a:xfrm>
                        </wpg:grpSpPr>
                        <wps:wsp>
                          <wps:cNvSpPr/>
                          <wps:cNvPr id="19" name="Shape 19"/>
                          <wps:spPr>
                            <a:xfrm>
                              <a:off x="2266875" y="3202075"/>
                              <a:ext cx="6158250" cy="1155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66885" y="3202087"/>
                              <a:ext cx="6158230" cy="1155827"/>
                              <a:chOff x="2266885" y="3202087"/>
                              <a:chExt cx="6158230" cy="1155827"/>
                            </a:xfrm>
                          </wpg:grpSpPr>
                          <wps:wsp>
                            <wps:cNvSpPr/>
                            <wps:cNvPr id="21" name="Shape 21"/>
                            <wps:spPr>
                              <a:xfrm>
                                <a:off x="2266885" y="3202087"/>
                                <a:ext cx="6158225" cy="115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266885" y="3202087"/>
                                <a:ext cx="6158230" cy="1155827"/>
                                <a:chOff x="2266885" y="3202087"/>
                                <a:chExt cx="6158230" cy="1155827"/>
                              </a:xfrm>
                            </wpg:grpSpPr>
                            <wps:wsp>
                              <wps:cNvSpPr/>
                              <wps:cNvPr id="23" name="Shape 23"/>
                              <wps:spPr>
                                <a:xfrm>
                                  <a:off x="2266885" y="3202087"/>
                                  <a:ext cx="6158225" cy="115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266885" y="3202087"/>
                                  <a:ext cx="6158230" cy="1155827"/>
                                  <a:chOff x="2266885" y="3202087"/>
                                  <a:chExt cx="6158230" cy="1186507"/>
                                </a:xfrm>
                              </wpg:grpSpPr>
                              <wps:wsp>
                                <wps:cNvSpPr/>
                                <wps:cNvPr id="25" name="Shape 25"/>
                                <wps:spPr>
                                  <a:xfrm>
                                    <a:off x="2266885" y="3202087"/>
                                    <a:ext cx="6158225" cy="1186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266885" y="3202087"/>
                                    <a:ext cx="6158230" cy="1186507"/>
                                    <a:chOff x="0" y="0"/>
                                    <a:chExt cx="6158230" cy="1186507"/>
                                  </a:xfrm>
                                </wpg:grpSpPr>
                                <wps:wsp>
                                  <wps:cNvSpPr/>
                                  <wps:cNvPr id="27" name="Shape 27"/>
                                  <wps:spPr>
                                    <a:xfrm>
                                      <a:off x="0" y="0"/>
                                      <a:ext cx="6158225" cy="115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8" name="Shape 28"/>
                                  <wps:spPr>
                                    <a:xfrm>
                                      <a:off x="18288" y="962127"/>
                                      <a:ext cx="50673" cy="22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Times New Roman" w:cs="Times New Roman" w:eastAsia="Times New Roman" w:hAnsi="Times New Roman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4"/>
                                            <w:vertAlign w:val="baseline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anchorCtr="0" anchor="t" bIns="0" lIns="0" spcFirstLastPara="1" rIns="0" wrap="square" tIns="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9" name="Shape 29"/>
                                  <wps:spPr>
                                    <a:xfrm>
                                      <a:off x="0" y="1143635"/>
                                      <a:ext cx="6158230" cy="12192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2192" w="6158230">
                                          <a:moveTo>
                                            <a:pt x="0" y="0"/>
                                          </a:moveTo>
                                          <a:lnTo>
                                            <a:pt x="6158230" y="0"/>
                                          </a:lnTo>
                                          <a:lnTo>
                                            <a:pt x="6158230" y="12192"/>
                                          </a:lnTo>
                                          <a:lnTo>
                                            <a:pt x="0" y="12192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pic:pic>
                                  <pic:nvPicPr>
                                    <pic:cNvPr id="30" name="Shape 30"/>
                                    <pic:cNvPicPr preferRelativeResize="0"/>
                                  </pic:nvPicPr>
                                  <pic:blipFill rotWithShape="1">
                                    <a:blip r:embed="rId1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732102" y="0"/>
                                      <a:ext cx="2399665" cy="1118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1062533</wp:posOffset>
              </wp:positionH>
              <wp:positionV relativeFrom="page">
                <wp:posOffset>280035</wp:posOffset>
              </wp:positionV>
              <wp:extent cx="6158230" cy="1155827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8230" cy="115582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ind w:left="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spacing w:after="0" w:line="259" w:lineRule="auto"/>
      <w:ind w:left="0" w:firstLine="0"/>
      <w:jc w:val="left"/>
      <w:rPr>
        <w:rFonts w:ascii="Arial" w:cs="Arial" w:eastAsia="Arial" w:hAnsi="Arial"/>
        <w:sz w:val="12"/>
        <w:szCs w:val="12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spacing w:after="0" w:line="259" w:lineRule="auto"/>
      <w:ind w:left="0" w:firstLine="0"/>
      <w:jc w:val="left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1062533</wp:posOffset>
              </wp:positionH>
              <wp:positionV relativeFrom="page">
                <wp:posOffset>280035</wp:posOffset>
              </wp:positionV>
              <wp:extent cx="6158230" cy="1155827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66875" y="3202075"/>
                        <a:ext cx="6158230" cy="1155827"/>
                        <a:chOff x="2266875" y="3202075"/>
                        <a:chExt cx="6158250" cy="1155850"/>
                      </a:xfrm>
                    </wpg:grpSpPr>
                    <wpg:grpSp>
                      <wpg:cNvGrpSpPr/>
                      <wpg:grpSpPr>
                        <a:xfrm>
                          <a:off x="2266885" y="3202087"/>
                          <a:ext cx="6158230" cy="1155827"/>
                          <a:chOff x="2266875" y="3202075"/>
                          <a:chExt cx="6158250" cy="11558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266875" y="3202075"/>
                            <a:ext cx="6158250" cy="115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266885" y="3202087"/>
                            <a:ext cx="6158230" cy="1155827"/>
                            <a:chOff x="2266875" y="3202075"/>
                            <a:chExt cx="6158250" cy="11558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266875" y="3202075"/>
                              <a:ext cx="6158250" cy="1155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66885" y="3202087"/>
                              <a:ext cx="6158230" cy="1155827"/>
                              <a:chOff x="2266885" y="3202087"/>
                              <a:chExt cx="6158230" cy="1155827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266885" y="3202087"/>
                                <a:ext cx="6158225" cy="115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266885" y="3202087"/>
                                <a:ext cx="6158230" cy="1155827"/>
                                <a:chOff x="2266885" y="3202087"/>
                                <a:chExt cx="6158230" cy="1155827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2266885" y="3202087"/>
                                  <a:ext cx="6158225" cy="115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266885" y="3202087"/>
                                  <a:ext cx="6158230" cy="1155827"/>
                                  <a:chOff x="2266885" y="3202087"/>
                                  <a:chExt cx="6158230" cy="1186507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2266885" y="3202087"/>
                                    <a:ext cx="6158225" cy="1186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266885" y="3202087"/>
                                    <a:ext cx="6158230" cy="1186507"/>
                                    <a:chOff x="0" y="0"/>
                                    <a:chExt cx="6158230" cy="1186507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0" y="0"/>
                                      <a:ext cx="6158225" cy="115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4" name="Shape 14"/>
                                  <wps:spPr>
                                    <a:xfrm>
                                      <a:off x="18288" y="962127"/>
                                      <a:ext cx="50673" cy="22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Times New Roman" w:cs="Times New Roman" w:eastAsia="Times New Roman" w:hAnsi="Times New Roman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4"/>
                                            <w:vertAlign w:val="baseline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anchorCtr="0" anchor="t" bIns="0" lIns="0" spcFirstLastPara="1" rIns="0" wrap="square" tIns="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5" name="Shape 15"/>
                                  <wps:spPr>
                                    <a:xfrm>
                                      <a:off x="0" y="1143635"/>
                                      <a:ext cx="6158230" cy="12192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2192" w="6158230">
                                          <a:moveTo>
                                            <a:pt x="0" y="0"/>
                                          </a:moveTo>
                                          <a:lnTo>
                                            <a:pt x="6158230" y="0"/>
                                          </a:lnTo>
                                          <a:lnTo>
                                            <a:pt x="6158230" y="12192"/>
                                          </a:lnTo>
                                          <a:lnTo>
                                            <a:pt x="0" y="12192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pic:pic>
                                  <pic:nvPicPr>
                                    <pic:cNvPr id="16" name="Shape 16"/>
                                    <pic:cNvPicPr preferRelativeResize="0"/>
                                  </pic:nvPicPr>
                                  <pic:blipFill rotWithShape="1">
                                    <a:blip r:embed="rId1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732102" y="0"/>
                                      <a:ext cx="2399665" cy="1118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1062533</wp:posOffset>
              </wp:positionH>
              <wp:positionV relativeFrom="page">
                <wp:posOffset>280035</wp:posOffset>
              </wp:positionV>
              <wp:extent cx="6158230" cy="1155827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8230" cy="115582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133.858267716535" w:hanging="708.6614173228342"/>
      </w:pPr>
      <w:rPr>
        <w:rFonts w:ascii="Times New Roman" w:cs="Times New Roman" w:eastAsia="Times New Roman" w:hAnsi="Times New Roman"/>
        <w:b w:val="1"/>
        <w:u w:val="none"/>
      </w:rPr>
    </w:lvl>
    <w:lvl w:ilvl="1">
      <w:start w:val="1"/>
      <w:numFmt w:val="decimal"/>
      <w:lvlText w:val="%1.%2."/>
      <w:lvlJc w:val="right"/>
      <w:pPr>
        <w:ind w:left="1133.858267716535" w:hanging="719.9999999999999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t-LT"/>
      </w:rPr>
    </w:rPrDefault>
    <w:pPrDefault>
      <w:pPr>
        <w:spacing w:after="11" w:line="360" w:lineRule="auto"/>
        <w:ind w:left="142"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142" w:right="0" w:firstLine="567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